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F0A3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F0A3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407728">
        <w:rPr>
          <w:b/>
          <w:sz w:val="22"/>
          <w:szCs w:val="22"/>
          <w:lang w:val="pt-BR"/>
        </w:rPr>
        <w:t>1</w:t>
      </w:r>
      <w:r w:rsidR="005F0A3C">
        <w:rPr>
          <w:b/>
          <w:sz w:val="22"/>
          <w:szCs w:val="22"/>
          <w:lang w:val="pt-BR"/>
        </w:rPr>
        <w:t>9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5F0A3C">
        <w:rPr>
          <w:b/>
          <w:sz w:val="22"/>
          <w:szCs w:val="22"/>
          <w:lang w:val="pt-BR"/>
        </w:rPr>
        <w:t>24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F0A3C">
        <w:rPr>
          <w:sz w:val="22"/>
          <w:szCs w:val="22"/>
        </w:rPr>
        <w:t>04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5F0A3C">
        <w:rPr>
          <w:sz w:val="22"/>
          <w:szCs w:val="22"/>
        </w:rPr>
        <w:t>11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07728">
        <w:rPr>
          <w:b/>
          <w:bCs/>
          <w:sz w:val="22"/>
          <w:szCs w:val="22"/>
          <w:lang w:val="es-ES_tradnl"/>
        </w:rPr>
        <w:t>1</w:t>
      </w:r>
      <w:r w:rsidR="005F0A3C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23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24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407728" w:rsidRDefault="009F51C7" w:rsidP="004839A1">
      <w:pPr>
        <w:suppressAutoHyphens/>
        <w:spacing w:before="120" w:after="60"/>
        <w:ind w:left="227" w:right="113" w:hanging="227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5F0A3C" w:rsidRPr="005F0A3C">
        <w:rPr>
          <w:spacing w:val="-6"/>
          <w:sz w:val="22"/>
          <w:szCs w:val="22"/>
        </w:rPr>
        <w:t>Giê-ru-sa-lem đã phạm tội ác đáng kính sợ cùng Đức Giê-hô-va, Ngài sẽ tiêu diệt sự ô uế khỏi dân sự để họ nhận biết rằng</w:t>
      </w:r>
      <w:r w:rsidR="005F0A3C">
        <w:rPr>
          <w:spacing w:val="-6"/>
          <w:sz w:val="22"/>
          <w:szCs w:val="22"/>
        </w:rPr>
        <w:t>:</w:t>
      </w:r>
    </w:p>
    <w:p w:rsidR="005F0A3C" w:rsidRPr="005F0A3C" w:rsidRDefault="005F0A3C" w:rsidP="005F0A3C">
      <w:pPr>
        <w:suppressAutoHyphens/>
        <w:spacing w:before="120" w:after="60"/>
        <w:ind w:left="227" w:right="113" w:hanging="227"/>
        <w:jc w:val="center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T__    __  __     __  __  __    __  __  __ - __  __ - __  __</w:t>
      </w:r>
    </w:p>
    <w:p w:rsidR="00173172" w:rsidRDefault="00173172" w:rsidP="00173172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5F0A3C" w:rsidRPr="002E1A93" w:rsidRDefault="00FE16E9" w:rsidP="00BD30A1">
      <w:pPr>
        <w:tabs>
          <w:tab w:val="left" w:pos="284"/>
          <w:tab w:val="left" w:pos="2977"/>
          <w:tab w:val="right" w:leader="dot" w:pos="7655"/>
        </w:tabs>
        <w:spacing w:after="60"/>
        <w:ind w:left="227" w:hanging="227"/>
        <w:rPr>
          <w:b/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5F0A3C">
        <w:rPr>
          <w:b/>
          <w:spacing w:val="-6"/>
          <w:sz w:val="22"/>
          <w:szCs w:val="22"/>
        </w:rPr>
        <w:t xml:space="preserve">Nối hình ảnh ẩn dụ với đối tượng được so sánh trong Ê-xê-chi-ên đoạn </w:t>
      </w:r>
      <w:r w:rsidR="005F0A3C">
        <w:rPr>
          <w:b/>
          <w:i/>
          <w:spacing w:val="-6"/>
          <w:sz w:val="22"/>
          <w:szCs w:val="22"/>
          <w:vertAlign w:val="subscript"/>
        </w:rPr>
        <w:t xml:space="preserve"> . . . . . . . . . . . . . .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1417"/>
        <w:gridCol w:w="2977"/>
      </w:tblGrid>
      <w:tr w:rsidR="005F0A3C" w:rsidTr="00C01443">
        <w:tc>
          <w:tcPr>
            <w:tcW w:w="2688" w:type="dxa"/>
            <w:tcBorders>
              <w:right w:val="single" w:sz="4" w:space="0" w:color="auto"/>
            </w:tcBorders>
          </w:tcPr>
          <w:p w:rsidR="005F0A3C" w:rsidRP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a. </w:t>
            </w:r>
            <w:r w:rsidR="005F0A3C" w:rsidRPr="005F0A3C">
              <w:rPr>
                <w:spacing w:val="-6"/>
                <w:sz w:val="20"/>
                <w:szCs w:val="22"/>
              </w:rPr>
              <w:t>Mẹ ngươi như một cây nho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A3C" w:rsidRDefault="005F0A3C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1. </w:t>
            </w:r>
            <w:r w:rsidRPr="00C5580A">
              <w:rPr>
                <w:i/>
                <w:spacing w:val="-6"/>
                <w:sz w:val="20"/>
                <w:szCs w:val="22"/>
              </w:rPr>
              <w:t>Dân Tộc Y-sơ-ra-ên</w:t>
            </w:r>
          </w:p>
        </w:tc>
      </w:tr>
      <w:tr w:rsidR="005F0A3C" w:rsidTr="0045394F">
        <w:tc>
          <w:tcPr>
            <w:tcW w:w="2688" w:type="dxa"/>
            <w:tcBorders>
              <w:right w:val="single" w:sz="4" w:space="0" w:color="auto"/>
            </w:tcBorders>
          </w:tcPr>
          <w:p w:rsid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b. </w:t>
            </w:r>
            <w:r w:rsidRPr="00C5580A">
              <w:rPr>
                <w:spacing w:val="-6"/>
                <w:sz w:val="20"/>
                <w:szCs w:val="22"/>
              </w:rPr>
              <w:t>Sư tử con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A3C" w:rsidRDefault="005F0A3C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2. </w:t>
            </w:r>
            <w:r w:rsidR="0045394F" w:rsidRPr="00C5580A">
              <w:rPr>
                <w:i/>
                <w:spacing w:val="-6"/>
                <w:sz w:val="20"/>
                <w:szCs w:val="22"/>
              </w:rPr>
              <w:t>Các vua</w:t>
            </w:r>
          </w:p>
        </w:tc>
      </w:tr>
      <w:tr w:rsidR="005F0A3C" w:rsidTr="0045394F">
        <w:tc>
          <w:tcPr>
            <w:tcW w:w="2688" w:type="dxa"/>
            <w:tcBorders>
              <w:right w:val="single" w:sz="4" w:space="0" w:color="auto"/>
            </w:tcBorders>
          </w:tcPr>
          <w:p w:rsid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c. </w:t>
            </w:r>
            <w:r w:rsidRPr="00C5580A">
              <w:rPr>
                <w:spacing w:val="-6"/>
                <w:sz w:val="20"/>
                <w:szCs w:val="22"/>
              </w:rPr>
              <w:t>Một sư tử cái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A3C" w:rsidRDefault="005F0A3C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F0A3C" w:rsidRDefault="00C5580A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>3.</w:t>
            </w:r>
            <w:r w:rsidR="0045394F" w:rsidRPr="00C5580A">
              <w:rPr>
                <w:i/>
                <w:spacing w:val="-6"/>
                <w:sz w:val="20"/>
                <w:szCs w:val="22"/>
              </w:rPr>
              <w:t xml:space="preserve"> Ba-by-lôn</w:t>
            </w:r>
          </w:p>
        </w:tc>
      </w:tr>
      <w:tr w:rsidR="0045394F" w:rsidTr="0045394F">
        <w:tc>
          <w:tcPr>
            <w:tcW w:w="2688" w:type="dxa"/>
            <w:tcBorders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d. </w:t>
            </w:r>
            <w:r w:rsidRPr="00C5580A">
              <w:rPr>
                <w:spacing w:val="-6"/>
                <w:sz w:val="20"/>
                <w:szCs w:val="22"/>
              </w:rPr>
              <w:t>Gió Đông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 w:rsidRPr="00C01443">
              <w:rPr>
                <w:sz w:val="20"/>
              </w:rPr>
              <w:t>* Đáp án</w:t>
            </w:r>
            <w:r>
              <w:rPr>
                <w:sz w:val="20"/>
                <w:vertAlign w:val="subscript"/>
              </w:rPr>
              <w:t xml:space="preserve">: </w:t>
            </w:r>
            <w:r w:rsidRPr="00D3762F">
              <w:rPr>
                <w:sz w:val="20"/>
                <w:vertAlign w:val="subscript"/>
              </w:rPr>
              <w:t xml:space="preserve">. . . . . . . . . . . . . . </w:t>
            </w:r>
            <w:r>
              <w:rPr>
                <w:sz w:val="20"/>
                <w:vertAlign w:val="subscript"/>
              </w:rPr>
              <w:t xml:space="preserve">. . . . . . . . . . . . . . . </w:t>
            </w:r>
          </w:p>
        </w:tc>
      </w:tr>
      <w:tr w:rsidR="0045394F" w:rsidTr="0045394F">
        <w:tc>
          <w:tcPr>
            <w:tcW w:w="2688" w:type="dxa"/>
            <w:tcBorders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>
              <w:rPr>
                <w:b/>
                <w:spacing w:val="-6"/>
                <w:sz w:val="20"/>
                <w:szCs w:val="22"/>
              </w:rPr>
              <w:t xml:space="preserve">e. </w:t>
            </w:r>
            <w:r w:rsidRPr="00C5580A">
              <w:rPr>
                <w:spacing w:val="-6"/>
                <w:sz w:val="20"/>
                <w:szCs w:val="22"/>
              </w:rPr>
              <w:t>Sư tử tơ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</w:tr>
    </w:tbl>
    <w:p w:rsidR="00C01443" w:rsidRPr="00C01443" w:rsidRDefault="00FE16E9" w:rsidP="00C01443">
      <w:pPr>
        <w:tabs>
          <w:tab w:val="left" w:leader="dot" w:pos="284"/>
          <w:tab w:val="left" w:pos="2977"/>
          <w:tab w:val="right" w:leader="dot" w:pos="7655"/>
        </w:tabs>
        <w:spacing w:before="120"/>
        <w:ind w:left="227" w:hanging="22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94137F">
        <w:rPr>
          <w:b/>
          <w:spacing w:val="-6"/>
          <w:sz w:val="22"/>
          <w:szCs w:val="22"/>
        </w:rPr>
        <w:t xml:space="preserve">. </w:t>
      </w:r>
      <w:r w:rsidR="00C01443">
        <w:rPr>
          <w:b/>
          <w:spacing w:val="-6"/>
          <w:sz w:val="22"/>
          <w:szCs w:val="22"/>
        </w:rPr>
        <w:t xml:space="preserve">Hãy trưng dẫn phân đoạn Kinh Thánh cho biết - </w:t>
      </w:r>
      <w:r w:rsidR="00C01443" w:rsidRPr="00C01443">
        <w:rPr>
          <w:spacing w:val="-6"/>
          <w:sz w:val="22"/>
          <w:szCs w:val="22"/>
        </w:rPr>
        <w:t xml:space="preserve">Dân Y-sơ-ra-ên từ bỏ mạng lịnh Chúa, vi phạm ngày Sa-bát, thờ lạy thần tượng, nhưng Chúa không hủy diệt họ vì cớ Danh Ngài. </w:t>
      </w:r>
    </w:p>
    <w:p w:rsidR="00765CC5" w:rsidRDefault="00765CC5" w:rsidP="002D5B0B">
      <w:pPr>
        <w:tabs>
          <w:tab w:val="left" w:pos="284"/>
          <w:tab w:val="left" w:pos="5103"/>
        </w:tabs>
        <w:spacing w:before="6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01443" w:rsidRPr="003B5EB4" w:rsidRDefault="00790E54" w:rsidP="00C01443">
      <w:pPr>
        <w:suppressAutoHyphens/>
        <w:spacing w:before="120" w:after="60"/>
        <w:ind w:left="227" w:right="113" w:hanging="227"/>
        <w:jc w:val="both"/>
        <w:rPr>
          <w:sz w:val="20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>4</w:t>
      </w:r>
      <w:r w:rsidR="00765CC5">
        <w:rPr>
          <w:b/>
          <w:spacing w:val="-6"/>
          <w:sz w:val="22"/>
          <w:szCs w:val="22"/>
        </w:rPr>
        <w:t xml:space="preserve">. </w:t>
      </w:r>
      <w:r w:rsidR="00C01443">
        <w:rPr>
          <w:b/>
          <w:spacing w:val="-6"/>
          <w:sz w:val="22"/>
          <w:szCs w:val="22"/>
        </w:rPr>
        <w:t xml:space="preserve">Đánh dấu </w:t>
      </w:r>
      <w:r w:rsidR="00C01443">
        <w:sym w:font="Wingdings" w:char="F0FC"/>
      </w:r>
      <w:r w:rsidR="00C01443" w:rsidRPr="00E35A08">
        <w:rPr>
          <w:b/>
          <w:spacing w:val="-6"/>
          <w:sz w:val="22"/>
          <w:szCs w:val="22"/>
        </w:rPr>
        <w:t xml:space="preserve"> vào ô đúng</w:t>
      </w:r>
      <w:r w:rsidR="003B5EB4">
        <w:rPr>
          <w:b/>
          <w:spacing w:val="-6"/>
          <w:sz w:val="22"/>
          <w:szCs w:val="22"/>
        </w:rPr>
        <w:t xml:space="preserve"> - </w:t>
      </w:r>
      <w:r w:rsidR="003B5EB4" w:rsidRPr="003B5EB4">
        <w:rPr>
          <w:sz w:val="20"/>
          <w:szCs w:val="22"/>
          <w:u w:color="000000"/>
          <w:lang w:val="pt-BR"/>
        </w:rPr>
        <w:t>Hai con đường dùng làm lối đi qua cho gươm của Ba-by-lôn:</w:t>
      </w:r>
    </w:p>
    <w:p w:rsidR="003B5EB4" w:rsidRDefault="00C01443" w:rsidP="00BD30A1">
      <w:pPr>
        <w:tabs>
          <w:tab w:val="left" w:pos="284"/>
          <w:tab w:val="left" w:pos="3969"/>
        </w:tabs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</w:t>
      </w:r>
      <w:r w:rsidR="003B5EB4" w:rsidRPr="003B5EB4">
        <w:rPr>
          <w:sz w:val="22"/>
          <w:szCs w:val="36"/>
          <w:lang w:val="pt-BR"/>
        </w:rPr>
        <w:t>Đường về Y-sơ-ra-ên thành bền vững</w:t>
      </w:r>
      <w:r w:rsidR="003B5EB4">
        <w:rPr>
          <w:sz w:val="22"/>
          <w:szCs w:val="36"/>
          <w:lang w:val="pt-BR"/>
        </w:rPr>
        <w:t>.</w:t>
      </w:r>
      <w:r w:rsidR="003B5EB4">
        <w:rPr>
          <w:sz w:val="22"/>
          <w:szCs w:val="36"/>
          <w:lang w:val="pt-BR"/>
        </w:rPr>
        <w:tab/>
      </w:r>
      <w:r w:rsidR="003B5EB4">
        <w:rPr>
          <w:sz w:val="22"/>
          <w:szCs w:val="36"/>
          <w:lang w:val="pt-BR"/>
        </w:rPr>
        <w:tab/>
      </w:r>
    </w:p>
    <w:p w:rsidR="00C01443" w:rsidRDefault="003B5EB4" w:rsidP="00BD30A1">
      <w:pPr>
        <w:tabs>
          <w:tab w:val="left" w:pos="284"/>
          <w:tab w:val="left" w:pos="3969"/>
        </w:tabs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="00C01443" w:rsidRPr="00983CD8">
        <w:rPr>
          <w:b/>
          <w:color w:val="C00000"/>
          <w:sz w:val="22"/>
          <w:szCs w:val="36"/>
          <w:lang w:val="pt-BR"/>
        </w:rPr>
        <w:t xml:space="preserve"> </w:t>
      </w:r>
      <w:r w:rsidRPr="003B5EB4">
        <w:rPr>
          <w:sz w:val="22"/>
          <w:szCs w:val="36"/>
          <w:lang w:val="pt-BR"/>
        </w:rPr>
        <w:t>Đường hướng về Ráp-ba Thành của Am-môn</w:t>
      </w:r>
    </w:p>
    <w:p w:rsidR="003B5EB4" w:rsidRDefault="003B5EB4" w:rsidP="00BD30A1">
      <w:pPr>
        <w:tabs>
          <w:tab w:val="left" w:pos="284"/>
          <w:tab w:val="left" w:pos="3969"/>
        </w:tabs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3B5EB4">
        <w:rPr>
          <w:sz w:val="22"/>
          <w:szCs w:val="36"/>
          <w:lang w:val="pt-BR"/>
        </w:rPr>
        <w:t>Đường hướng về Giu-đa tại Giê-ru-sa-lem</w:t>
      </w:r>
    </w:p>
    <w:p w:rsidR="00C01443" w:rsidRPr="003B5EB4" w:rsidRDefault="003B5EB4" w:rsidP="00BD30A1">
      <w:pPr>
        <w:tabs>
          <w:tab w:val="left" w:pos="284"/>
          <w:tab w:val="left" w:pos="3969"/>
        </w:tabs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Pr="003B5EB4">
        <w:t xml:space="preserve"> </w:t>
      </w:r>
      <w:r w:rsidRPr="003B5EB4">
        <w:rPr>
          <w:sz w:val="22"/>
          <w:szCs w:val="36"/>
          <w:lang w:val="pt-BR"/>
        </w:rPr>
        <w:t>Đường hướng về Giê-ru-sa-lem</w:t>
      </w:r>
    </w:p>
    <w:p w:rsidR="00765CC5" w:rsidRDefault="00765CC5" w:rsidP="004839A1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01443" w:rsidRPr="003B5EB4" w:rsidRDefault="00790E54" w:rsidP="003B5EB4">
      <w:pPr>
        <w:spacing w:after="40"/>
        <w:rPr>
          <w:sz w:val="27"/>
          <w:szCs w:val="27"/>
        </w:rPr>
      </w:pPr>
      <w:r>
        <w:rPr>
          <w:b/>
          <w:color w:val="000000"/>
          <w:sz w:val="22"/>
          <w:szCs w:val="22"/>
          <w:u w:color="000000"/>
        </w:rPr>
        <w:t>5.</w:t>
      </w:r>
      <w:r w:rsidR="00090050">
        <w:rPr>
          <w:b/>
          <w:color w:val="000000"/>
          <w:sz w:val="22"/>
          <w:szCs w:val="22"/>
          <w:u w:color="000000"/>
        </w:rPr>
        <w:t xml:space="preserve"> </w:t>
      </w:r>
      <w:r>
        <w:rPr>
          <w:b/>
          <w:spacing w:val="-6"/>
          <w:sz w:val="22"/>
          <w:szCs w:val="22"/>
        </w:rPr>
        <w:t xml:space="preserve"> </w:t>
      </w:r>
      <w:r w:rsidR="003B5EB4">
        <w:rPr>
          <w:b/>
          <w:spacing w:val="-6"/>
          <w:sz w:val="22"/>
          <w:szCs w:val="22"/>
        </w:rPr>
        <w:t xml:space="preserve">Điền vào ô trống với từ phù hợp – </w:t>
      </w:r>
      <w:r w:rsidR="003B5EB4">
        <w:rPr>
          <w:spacing w:val="-6"/>
          <w:sz w:val="22"/>
          <w:szCs w:val="22"/>
        </w:rPr>
        <w:t>Người như thế nào</w:t>
      </w:r>
      <w:r w:rsidR="003B5EB4" w:rsidRPr="003B5EB4">
        <w:rPr>
          <w:spacing w:val="-6"/>
          <w:sz w:val="22"/>
          <w:szCs w:val="22"/>
        </w:rPr>
        <w:t xml:space="preserve"> sẽ đoán xét Ô-hô-la và Ô-hô-li-ba?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5EB4" w:rsidRPr="002F75F7" w:rsidTr="003B5EB4">
        <w:trPr>
          <w:trHeight w:hRule="exact" w:val="397"/>
          <w:jc w:val="center"/>
        </w:trPr>
        <w:tc>
          <w:tcPr>
            <w:tcW w:w="284" w:type="dxa"/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5EB4" w:rsidRPr="00D32868" w:rsidRDefault="003B5EB4" w:rsidP="00DB07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2868"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B4" w:rsidRPr="002F75F7" w:rsidRDefault="003B5EB4" w:rsidP="00DB07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765CC5" w:rsidRDefault="00765CC5" w:rsidP="003B5EB4">
      <w:pPr>
        <w:tabs>
          <w:tab w:val="left" w:pos="5103"/>
        </w:tabs>
        <w:suppressAutoHyphens/>
        <w:spacing w:before="40"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173172">
        <w:rPr>
          <w:sz w:val="18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C93544" w:rsidRDefault="00790E54" w:rsidP="00D3762F">
      <w:pPr>
        <w:tabs>
          <w:tab w:val="left" w:pos="1843"/>
        </w:tabs>
        <w:spacing w:before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765CC5">
        <w:rPr>
          <w:b/>
          <w:spacing w:val="-6"/>
          <w:sz w:val="22"/>
          <w:szCs w:val="22"/>
        </w:rPr>
        <w:t xml:space="preserve">. </w:t>
      </w:r>
      <w:r w:rsidR="0045394F" w:rsidRPr="0045394F">
        <w:rPr>
          <w:b/>
          <w:spacing w:val="-6"/>
          <w:sz w:val="22"/>
          <w:szCs w:val="22"/>
        </w:rPr>
        <w:t>Tìm c</w:t>
      </w:r>
      <w:r w:rsidR="003B5EB4" w:rsidRPr="0045394F">
        <w:rPr>
          <w:b/>
          <w:spacing w:val="-6"/>
          <w:sz w:val="22"/>
          <w:szCs w:val="22"/>
        </w:rPr>
        <w:t>âu Kinh Thánh</w:t>
      </w:r>
      <w:r w:rsidR="003B5EB4" w:rsidRPr="003B5EB4">
        <w:rPr>
          <w:spacing w:val="-6"/>
          <w:sz w:val="22"/>
          <w:szCs w:val="22"/>
        </w:rPr>
        <w:t xml:space="preserve"> </w:t>
      </w:r>
      <w:r w:rsidR="0045394F">
        <w:rPr>
          <w:spacing w:val="-6"/>
          <w:sz w:val="22"/>
          <w:szCs w:val="22"/>
        </w:rPr>
        <w:t xml:space="preserve">- </w:t>
      </w:r>
      <w:r w:rsidR="003B5EB4" w:rsidRPr="003B5EB4">
        <w:rPr>
          <w:spacing w:val="-6"/>
          <w:sz w:val="22"/>
          <w:szCs w:val="22"/>
        </w:rPr>
        <w:t xml:space="preserve">nói về việc Y-sơ-ra-ên đã biến </w:t>
      </w:r>
      <w:r w:rsidR="0045394F">
        <w:rPr>
          <w:spacing w:val="-6"/>
          <w:sz w:val="22"/>
          <w:szCs w:val="22"/>
        </w:rPr>
        <w:t>gò</w:t>
      </w:r>
      <w:r w:rsidR="003B5EB4" w:rsidRPr="003B5EB4">
        <w:rPr>
          <w:spacing w:val="-6"/>
          <w:sz w:val="22"/>
          <w:szCs w:val="22"/>
        </w:rPr>
        <w:t xml:space="preserve"> cao thành </w:t>
      </w:r>
      <w:r w:rsidR="0045394F">
        <w:rPr>
          <w:spacing w:val="-6"/>
          <w:sz w:val="22"/>
          <w:szCs w:val="22"/>
        </w:rPr>
        <w:t>nơi bày của cúng</w:t>
      </w:r>
      <w:r w:rsidR="003B5EB4" w:rsidRPr="003B5EB4">
        <w:rPr>
          <w:spacing w:val="-6"/>
          <w:sz w:val="22"/>
          <w:szCs w:val="22"/>
        </w:rPr>
        <w:t>?</w:t>
      </w:r>
    </w:p>
    <w:p w:rsidR="003B5EB4" w:rsidRDefault="003B5EB4" w:rsidP="00BD30A1">
      <w:pPr>
        <w:tabs>
          <w:tab w:val="left" w:pos="284"/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5394F" w:rsidRDefault="00F57027" w:rsidP="0045394F">
      <w:pPr>
        <w:rPr>
          <w:color w:val="000000" w:themeColor="text1"/>
          <w:sz w:val="22"/>
          <w:szCs w:val="27"/>
        </w:rPr>
      </w:pPr>
      <w:r>
        <w:rPr>
          <w:b/>
          <w:color w:val="000000"/>
          <w:sz w:val="22"/>
          <w:szCs w:val="22"/>
          <w:u w:color="000000"/>
        </w:rPr>
        <w:lastRenderedPageBreak/>
        <w:t>7</w:t>
      </w:r>
      <w:r w:rsidR="00F47F98">
        <w:rPr>
          <w:b/>
          <w:color w:val="000000"/>
          <w:sz w:val="22"/>
          <w:szCs w:val="22"/>
          <w:u w:color="000000"/>
        </w:rPr>
        <w:t xml:space="preserve">. </w:t>
      </w:r>
      <w:r w:rsidR="0045394F" w:rsidRPr="0045394F">
        <w:rPr>
          <w:color w:val="000000" w:themeColor="text1"/>
          <w:sz w:val="22"/>
          <w:szCs w:val="27"/>
        </w:rPr>
        <w:t>Y-sơ-ra-ên liên kết với A-sy-ri và Ba-by-lôn về phương diện quân sự và chinh trị tạo cơ sở cho ngoại giáo xâm nhập vào xã hội và tín ngưỡng của Y-sơ-ra-ên.</w:t>
      </w:r>
      <w:r w:rsidR="0045394F">
        <w:rPr>
          <w:color w:val="000000" w:themeColor="text1"/>
          <w:sz w:val="22"/>
          <w:szCs w:val="27"/>
        </w:rPr>
        <w:t xml:space="preserve"> </w:t>
      </w:r>
    </w:p>
    <w:p w:rsidR="0045394F" w:rsidRDefault="0045394F" w:rsidP="00194339">
      <w:pPr>
        <w:spacing w:after="40"/>
        <w:rPr>
          <w:color w:val="000000" w:themeColor="text1"/>
          <w:sz w:val="22"/>
          <w:szCs w:val="27"/>
        </w:rPr>
      </w:pPr>
      <w:r>
        <w:rPr>
          <w:color w:val="000000" w:themeColor="text1"/>
          <w:sz w:val="22"/>
          <w:szCs w:val="27"/>
        </w:rPr>
        <w:t>Hãy nối đối tượng ở cột bên trái tương ứng với đặc điểm</w:t>
      </w:r>
      <w:r w:rsidR="00194339">
        <w:rPr>
          <w:color w:val="000000" w:themeColor="text1"/>
          <w:sz w:val="22"/>
          <w:szCs w:val="27"/>
        </w:rPr>
        <w:t xml:space="preserve"> ở cột bên phải: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68"/>
        <w:gridCol w:w="704"/>
        <w:gridCol w:w="3969"/>
      </w:tblGrid>
      <w:tr w:rsidR="0045394F" w:rsidTr="0019433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394F" w:rsidRPr="005F0A3C" w:rsidRDefault="0045394F" w:rsidP="00BD30A1">
            <w:pPr>
              <w:suppressAutoHyphens/>
              <w:spacing w:before="40" w:after="40"/>
              <w:ind w:right="113"/>
              <w:jc w:val="both"/>
              <w:rPr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a. Hành dâm khi nó thuộc về ta</w:t>
            </w:r>
          </w:p>
        </w:tc>
      </w:tr>
      <w:tr w:rsidR="0045394F" w:rsidTr="0019433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b. Sự hành dâm đến từ Ê-díp-tô</w:t>
            </w:r>
            <w:r w:rsidRPr="0045394F">
              <w:rPr>
                <w:color w:val="000000" w:themeColor="text1"/>
                <w:sz w:val="20"/>
                <w:szCs w:val="20"/>
              </w:rPr>
              <w:tab/>
            </w:r>
          </w:p>
        </w:tc>
      </w:tr>
      <w:tr w:rsidR="00194339" w:rsidTr="0019433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center"/>
              <w:rPr>
                <w:b/>
                <w:spacing w:val="-6"/>
                <w:sz w:val="20"/>
                <w:szCs w:val="22"/>
              </w:rPr>
            </w:pPr>
            <w:r w:rsidRPr="00194339">
              <w:rPr>
                <w:b/>
                <w:color w:val="000000" w:themeColor="text1"/>
                <w:sz w:val="22"/>
                <w:szCs w:val="27"/>
              </w:rPr>
              <w:t>I. Ô-hô-la</w:t>
            </w:r>
            <w:r w:rsidRPr="0045394F">
              <w:rPr>
                <w:color w:val="000000" w:themeColor="text1"/>
                <w:sz w:val="22"/>
                <w:szCs w:val="27"/>
              </w:rPr>
              <w:t xml:space="preserve"> </w:t>
            </w:r>
            <w:r>
              <w:rPr>
                <w:color w:val="000000" w:themeColor="text1"/>
                <w:sz w:val="22"/>
                <w:szCs w:val="27"/>
              </w:rPr>
              <w:br/>
            </w:r>
            <w:r w:rsidRPr="0045394F">
              <w:rPr>
                <w:color w:val="000000" w:themeColor="text1"/>
                <w:sz w:val="22"/>
                <w:szCs w:val="27"/>
              </w:rPr>
              <w:t>(Tức là sa-ma-ri)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194339" w:rsidRPr="0045394F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c. Cả hai chị em nó cùng theo một đàng</w:t>
            </w:r>
          </w:p>
        </w:tc>
      </w:tr>
      <w:tr w:rsidR="00194339" w:rsidTr="00194339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center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194339" w:rsidRPr="0045394F" w:rsidRDefault="00194339" w:rsidP="00BD30A1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d. N</w:t>
            </w:r>
            <w:r w:rsidR="00FA28F9">
              <w:rPr>
                <w:color w:val="000000" w:themeColor="text1"/>
                <w:sz w:val="20"/>
                <w:szCs w:val="20"/>
              </w:rPr>
              <w:t>hững người Ba-by-lôn đến cùng nó</w:t>
            </w:r>
          </w:p>
        </w:tc>
      </w:tr>
      <w:tr w:rsidR="0045394F" w:rsidTr="0019433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center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e. Buông mình theo tình dục hơn chị nó</w:t>
            </w:r>
          </w:p>
        </w:tc>
      </w:tr>
      <w:tr w:rsidR="0045394F" w:rsidTr="0019433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center"/>
              <w:rPr>
                <w:b/>
                <w:spacing w:val="-6"/>
                <w:sz w:val="20"/>
                <w:szCs w:val="22"/>
              </w:rPr>
            </w:pPr>
            <w:bookmarkStart w:id="0" w:name="_GoBack" w:colFirst="2" w:colLast="2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f. Đổ sự hành dâm của chúng nó trên nó</w:t>
            </w:r>
          </w:p>
        </w:tc>
      </w:tr>
      <w:bookmarkEnd w:id="0"/>
      <w:tr w:rsidR="00194339" w:rsidTr="0019433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jc w:val="center"/>
              <w:rPr>
                <w:b/>
                <w:spacing w:val="-6"/>
                <w:sz w:val="20"/>
                <w:szCs w:val="22"/>
              </w:rPr>
            </w:pPr>
            <w:r w:rsidRPr="00194339">
              <w:rPr>
                <w:b/>
                <w:color w:val="000000" w:themeColor="text1"/>
                <w:sz w:val="22"/>
                <w:szCs w:val="27"/>
              </w:rPr>
              <w:t xml:space="preserve">II. Ô-hô-li-ba </w:t>
            </w:r>
            <w:r>
              <w:rPr>
                <w:color w:val="000000" w:themeColor="text1"/>
                <w:sz w:val="22"/>
                <w:szCs w:val="27"/>
              </w:rPr>
              <w:br/>
            </w:r>
            <w:r w:rsidRPr="0045394F">
              <w:rPr>
                <w:color w:val="000000" w:themeColor="text1"/>
                <w:sz w:val="22"/>
                <w:szCs w:val="27"/>
              </w:rPr>
              <w:t>(Tức là Giê-ru-sa-lem)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194339" w:rsidRPr="0045394F" w:rsidRDefault="00194339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g. Hành dâm với A-sy-ri</w:t>
            </w:r>
          </w:p>
        </w:tc>
      </w:tr>
      <w:tr w:rsidR="00194339" w:rsidTr="00194339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194339" w:rsidRPr="0045394F" w:rsidRDefault="00194339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h. Chúng làm ô uế bới sự hành dâm mình</w:t>
            </w:r>
          </w:p>
        </w:tc>
      </w:tr>
      <w:tr w:rsidR="0045394F" w:rsidTr="0019433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i. Nó đã trở nên câu chuyện trong đám đàn bà</w:t>
            </w:r>
          </w:p>
        </w:tc>
      </w:tr>
      <w:tr w:rsidR="0045394F" w:rsidTr="0019433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45394F" w:rsidRPr="0045394F" w:rsidRDefault="0045394F" w:rsidP="00BD30A1">
            <w:pPr>
              <w:suppressAutoHyphens/>
              <w:spacing w:before="40" w:after="40"/>
              <w:ind w:right="113"/>
              <w:jc w:val="both"/>
              <w:rPr>
                <w:color w:val="000000" w:themeColor="text1"/>
                <w:sz w:val="20"/>
                <w:szCs w:val="20"/>
              </w:rPr>
            </w:pPr>
            <w:r w:rsidRPr="0045394F">
              <w:rPr>
                <w:color w:val="000000" w:themeColor="text1"/>
                <w:sz w:val="20"/>
                <w:szCs w:val="20"/>
              </w:rPr>
              <w:t>j. Ta sẽ để chén của</w:t>
            </w:r>
            <w:r w:rsidR="00FA28F9">
              <w:rPr>
                <w:color w:val="000000" w:themeColor="text1"/>
                <w:sz w:val="20"/>
                <w:szCs w:val="20"/>
              </w:rPr>
              <w:t xml:space="preserve"> nó vào trong tay m</w:t>
            </w:r>
            <w:r w:rsidRPr="0045394F">
              <w:rPr>
                <w:color w:val="000000" w:themeColor="text1"/>
                <w:sz w:val="20"/>
                <w:szCs w:val="20"/>
              </w:rPr>
              <w:t>ầy</w:t>
            </w:r>
          </w:p>
        </w:tc>
      </w:tr>
      <w:tr w:rsidR="00194339" w:rsidTr="00194339"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339" w:rsidRDefault="00194339" w:rsidP="00BD30A1">
            <w:pPr>
              <w:suppressAutoHyphens/>
              <w:spacing w:before="40" w:after="40"/>
              <w:ind w:right="113"/>
              <w:jc w:val="both"/>
              <w:rPr>
                <w:b/>
                <w:spacing w:val="-6"/>
                <w:sz w:val="20"/>
                <w:szCs w:val="22"/>
              </w:rPr>
            </w:pPr>
            <w:r w:rsidRPr="00C01443">
              <w:rPr>
                <w:sz w:val="20"/>
              </w:rPr>
              <w:t>* Đáp án</w:t>
            </w:r>
            <w:r>
              <w:rPr>
                <w:sz w:val="20"/>
                <w:vertAlign w:val="subscript"/>
              </w:rPr>
              <w:t xml:space="preserve">: </w:t>
            </w:r>
            <w:r w:rsidRPr="00D3762F">
              <w:rPr>
                <w:sz w:val="20"/>
                <w:vertAlign w:val="subscript"/>
              </w:rPr>
              <w:t xml:space="preserve">. . . . . . . . . . . . . . </w:t>
            </w:r>
            <w:r>
              <w:rPr>
                <w:sz w:val="20"/>
                <w:vertAlign w:val="subscript"/>
              </w:rPr>
              <w:t xml:space="preserve">. . . . . . . . . . . . . . </w:t>
            </w:r>
            <w:r w:rsidRPr="00D3762F">
              <w:rPr>
                <w:sz w:val="20"/>
                <w:vertAlign w:val="subscript"/>
              </w:rPr>
              <w:t xml:space="preserve">. . . . . . . . . . . . . . </w:t>
            </w:r>
            <w:r>
              <w:rPr>
                <w:sz w:val="20"/>
                <w:vertAlign w:val="subscript"/>
              </w:rPr>
              <w:t>. . . . . . . . . . . . . .</w:t>
            </w:r>
            <w:r w:rsidRPr="00D3762F">
              <w:rPr>
                <w:sz w:val="20"/>
                <w:vertAlign w:val="subscript"/>
              </w:rPr>
              <w:t xml:space="preserve"> . . . . . . . . . . . . . . </w:t>
            </w:r>
            <w:r>
              <w:rPr>
                <w:sz w:val="20"/>
                <w:vertAlign w:val="subscript"/>
              </w:rPr>
              <w:t>. . . . . . . . . . . . . .</w:t>
            </w:r>
          </w:p>
        </w:tc>
      </w:tr>
    </w:tbl>
    <w:p w:rsidR="00F47F98" w:rsidRDefault="00F47F98" w:rsidP="00194339">
      <w:pPr>
        <w:tabs>
          <w:tab w:val="left" w:pos="284"/>
          <w:tab w:val="left" w:pos="5103"/>
        </w:tabs>
        <w:spacing w:before="12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194339" w:rsidRPr="002E1A93" w:rsidRDefault="00F47F98" w:rsidP="00BD30A1">
      <w:pPr>
        <w:tabs>
          <w:tab w:val="left" w:pos="426"/>
        </w:tabs>
        <w:suppressAutoHyphens/>
        <w:ind w:left="142" w:right="119" w:hanging="142"/>
        <w:jc w:val="both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="00194339" w:rsidRPr="00FE16E9">
        <w:rPr>
          <w:b/>
          <w:spacing w:val="-6"/>
          <w:sz w:val="22"/>
          <w:szCs w:val="22"/>
        </w:rPr>
        <w:t xml:space="preserve">Khoanh tròn </w:t>
      </w:r>
      <w:r w:rsidR="00194339">
        <w:rPr>
          <w:b/>
          <w:spacing w:val="-6"/>
          <w:sz w:val="22"/>
          <w:szCs w:val="22"/>
        </w:rPr>
        <w:t>ý</w:t>
      </w:r>
      <w:r w:rsidR="00194339" w:rsidRPr="00FE16E9">
        <w:rPr>
          <w:b/>
          <w:spacing w:val="-6"/>
          <w:sz w:val="22"/>
          <w:szCs w:val="22"/>
        </w:rPr>
        <w:t xml:space="preserve"> đúng</w:t>
      </w:r>
      <w:r w:rsidR="00194339">
        <w:rPr>
          <w:b/>
          <w:spacing w:val="-6"/>
          <w:sz w:val="22"/>
          <w:szCs w:val="22"/>
        </w:rPr>
        <w:t xml:space="preserve"> nhất: </w:t>
      </w:r>
      <w:r w:rsidR="00194339" w:rsidRPr="00194339">
        <w:rPr>
          <w:sz w:val="22"/>
          <w:szCs w:val="22"/>
        </w:rPr>
        <w:t>Khi vợ tiên tri Ê-xê-chi-ên qua đời, ông không tổ chức nghi lễ</w:t>
      </w:r>
      <w:r w:rsidR="00194339">
        <w:rPr>
          <w:sz w:val="22"/>
          <w:szCs w:val="22"/>
        </w:rPr>
        <w:t xml:space="preserve"> khóc than, thương tiếc. Vì sao</w:t>
      </w:r>
      <w:r w:rsidR="00194339" w:rsidRPr="002E1A93">
        <w:rPr>
          <w:sz w:val="22"/>
          <w:szCs w:val="22"/>
        </w:rPr>
        <w:t>?</w:t>
      </w:r>
    </w:p>
    <w:p w:rsidR="00194339" w:rsidRPr="00D3762F" w:rsidRDefault="00194339" w:rsidP="00BD30A1">
      <w:pPr>
        <w:tabs>
          <w:tab w:val="left" w:pos="4536"/>
        </w:tabs>
        <w:ind w:left="142"/>
        <w:rPr>
          <w:sz w:val="20"/>
          <w:szCs w:val="22"/>
        </w:rPr>
      </w:pPr>
      <w:r w:rsidRPr="00885064">
        <w:rPr>
          <w:b/>
          <w:sz w:val="20"/>
          <w:szCs w:val="22"/>
        </w:rPr>
        <w:t>a</w:t>
      </w:r>
      <w:r w:rsidRPr="00D3762F">
        <w:rPr>
          <w:sz w:val="20"/>
          <w:szCs w:val="22"/>
        </w:rPr>
        <w:t xml:space="preserve">. </w:t>
      </w:r>
      <w:r>
        <w:rPr>
          <w:sz w:val="20"/>
          <w:szCs w:val="22"/>
        </w:rPr>
        <w:t>Vì ông không thương vợ</w:t>
      </w:r>
      <w:r w:rsidRPr="00D3762F">
        <w:rPr>
          <w:sz w:val="20"/>
          <w:szCs w:val="22"/>
        </w:rPr>
        <w:t>.</w:t>
      </w:r>
      <w:r w:rsidR="00BD30A1">
        <w:rPr>
          <w:sz w:val="20"/>
          <w:szCs w:val="22"/>
        </w:rPr>
        <w:t xml:space="preserve"> </w:t>
      </w:r>
      <w:r w:rsidR="00BD30A1">
        <w:rPr>
          <w:sz w:val="20"/>
          <w:szCs w:val="22"/>
        </w:rPr>
        <w:tab/>
        <w:t>|</w:t>
      </w:r>
      <w:r w:rsidRPr="00885064">
        <w:rPr>
          <w:b/>
          <w:sz w:val="20"/>
          <w:szCs w:val="22"/>
        </w:rPr>
        <w:t>b.</w:t>
      </w:r>
      <w:r w:rsidRPr="00D3762F">
        <w:rPr>
          <w:sz w:val="20"/>
          <w:szCs w:val="22"/>
        </w:rPr>
        <w:t xml:space="preserve"> </w:t>
      </w:r>
      <w:r>
        <w:rPr>
          <w:sz w:val="20"/>
          <w:szCs w:val="22"/>
        </w:rPr>
        <w:t>Vì Chúa phán bảo ông làm như vậy</w:t>
      </w:r>
      <w:r w:rsidRPr="00D3762F">
        <w:rPr>
          <w:sz w:val="20"/>
          <w:szCs w:val="22"/>
        </w:rPr>
        <w:t>.</w:t>
      </w:r>
    </w:p>
    <w:p w:rsidR="00194339" w:rsidRPr="00D3762F" w:rsidRDefault="00194339" w:rsidP="00BD30A1">
      <w:pPr>
        <w:tabs>
          <w:tab w:val="left" w:pos="4536"/>
        </w:tabs>
        <w:ind w:left="142"/>
        <w:rPr>
          <w:sz w:val="20"/>
          <w:szCs w:val="22"/>
        </w:rPr>
      </w:pPr>
      <w:r w:rsidRPr="00885064">
        <w:rPr>
          <w:b/>
          <w:sz w:val="20"/>
          <w:szCs w:val="22"/>
        </w:rPr>
        <w:t>c</w:t>
      </w:r>
      <w:r w:rsidRPr="00D3762F">
        <w:rPr>
          <w:sz w:val="20"/>
          <w:szCs w:val="22"/>
        </w:rPr>
        <w:t xml:space="preserve">. </w:t>
      </w:r>
      <w:r w:rsidR="00BD30A1">
        <w:rPr>
          <w:sz w:val="20"/>
          <w:szCs w:val="22"/>
        </w:rPr>
        <w:t>Chúa dùng điều</w:t>
      </w:r>
      <w:r>
        <w:rPr>
          <w:sz w:val="20"/>
          <w:szCs w:val="22"/>
        </w:rPr>
        <w:t xml:space="preserve"> này làm một dấu hiệu cho dân sự</w:t>
      </w:r>
      <w:r w:rsidRPr="00D3762F">
        <w:rPr>
          <w:sz w:val="20"/>
          <w:szCs w:val="22"/>
        </w:rPr>
        <w:t>.</w:t>
      </w:r>
      <w:r w:rsidR="00BD30A1">
        <w:rPr>
          <w:sz w:val="20"/>
          <w:szCs w:val="22"/>
        </w:rPr>
        <w:tab/>
        <w:t>|</w:t>
      </w:r>
      <w:r w:rsidRPr="00885064">
        <w:rPr>
          <w:b/>
          <w:sz w:val="20"/>
          <w:szCs w:val="22"/>
        </w:rPr>
        <w:t>d.</w:t>
      </w:r>
      <w:r>
        <w:rPr>
          <w:sz w:val="20"/>
          <w:szCs w:val="22"/>
        </w:rPr>
        <w:t xml:space="preserve"> Ý b &amp; c đúng</w:t>
      </w:r>
      <w:r w:rsidR="00BD30A1">
        <w:rPr>
          <w:sz w:val="20"/>
          <w:szCs w:val="22"/>
        </w:rPr>
        <w:t>.</w:t>
      </w:r>
    </w:p>
    <w:p w:rsidR="00155457" w:rsidRPr="00C07671" w:rsidRDefault="002F75F7" w:rsidP="00D3762F">
      <w:pPr>
        <w:tabs>
          <w:tab w:val="left" w:pos="426"/>
          <w:tab w:val="left" w:pos="4536"/>
        </w:tabs>
        <w:suppressAutoHyphens/>
        <w:spacing w:before="60" w:after="60"/>
        <w:ind w:left="284" w:right="119" w:hanging="284"/>
        <w:jc w:val="both"/>
        <w:rPr>
          <w:sz w:val="22"/>
          <w:szCs w:val="22"/>
          <w:u w:color="000000"/>
          <w:lang w:val="pt-BR"/>
        </w:rPr>
      </w:pPr>
      <w:r w:rsidRPr="002F75F7">
        <w:rPr>
          <w:sz w:val="22"/>
          <w:szCs w:val="22"/>
        </w:rPr>
        <w:tab/>
      </w:r>
      <w:r w:rsidR="00155457">
        <w:rPr>
          <w:sz w:val="20"/>
          <w:szCs w:val="22"/>
          <w:u w:color="000000"/>
          <w:lang w:val="pt-BR"/>
        </w:rPr>
        <w:tab/>
      </w:r>
      <w:r w:rsidR="00155457">
        <w:rPr>
          <w:sz w:val="20"/>
          <w:szCs w:val="22"/>
          <w:u w:color="000000"/>
          <w:lang w:val="pt-BR"/>
        </w:rPr>
        <w:tab/>
      </w:r>
      <w:r w:rsidR="0015545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155457">
        <w:rPr>
          <w:color w:val="000000" w:themeColor="text1"/>
          <w:spacing w:val="-8"/>
          <w:sz w:val="22"/>
          <w:szCs w:val="22"/>
        </w:rPr>
        <w:t>Ê-xê-chi-ên:</w:t>
      </w:r>
      <w:r w:rsidR="00155457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4-5" w:history="1">
        <w:r w:rsidR="00155457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E1A93" w:rsidRPr="002E1A93" w:rsidRDefault="00155457" w:rsidP="00BD30A1">
      <w:pPr>
        <w:suppressAutoHyphens/>
        <w:ind w:left="142" w:right="26" w:hanging="142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9. </w:t>
      </w:r>
      <w:r w:rsidR="002F75F7" w:rsidRPr="00FE16E9">
        <w:rPr>
          <w:b/>
          <w:spacing w:val="-6"/>
          <w:sz w:val="22"/>
          <w:szCs w:val="22"/>
        </w:rPr>
        <w:t xml:space="preserve">Khoanh tròn </w:t>
      </w:r>
      <w:r w:rsidR="002F75F7">
        <w:rPr>
          <w:b/>
          <w:spacing w:val="-6"/>
          <w:sz w:val="22"/>
          <w:szCs w:val="22"/>
        </w:rPr>
        <w:t>ý</w:t>
      </w:r>
      <w:r w:rsidR="002F75F7" w:rsidRPr="00FE16E9">
        <w:rPr>
          <w:b/>
          <w:spacing w:val="-6"/>
          <w:sz w:val="22"/>
          <w:szCs w:val="22"/>
        </w:rPr>
        <w:t xml:space="preserve"> đúng</w:t>
      </w:r>
      <w:r w:rsidR="002F75F7">
        <w:rPr>
          <w:b/>
          <w:spacing w:val="-6"/>
          <w:sz w:val="22"/>
          <w:szCs w:val="22"/>
        </w:rPr>
        <w:t xml:space="preserve"> nhất</w:t>
      </w:r>
      <w:r w:rsidR="00D3762F">
        <w:rPr>
          <w:b/>
          <w:spacing w:val="-6"/>
          <w:sz w:val="22"/>
          <w:szCs w:val="22"/>
        </w:rPr>
        <w:t>:</w:t>
      </w:r>
      <w:r w:rsidR="002F75F7">
        <w:rPr>
          <w:b/>
          <w:spacing w:val="-6"/>
          <w:sz w:val="22"/>
          <w:szCs w:val="22"/>
        </w:rPr>
        <w:t xml:space="preserve"> </w:t>
      </w:r>
      <w:r w:rsidR="00194339" w:rsidRPr="00194339">
        <w:rPr>
          <w:sz w:val="22"/>
          <w:szCs w:val="22"/>
        </w:rPr>
        <w:t>Tiên tri Ê-xê-chi-ên rao báo sứ điệp với hình thức ẩn dụ; Giê-ru-sa-lem bị ví như cái nồi, còn dân cư ví như những thứ đựng trong nồi cho thấy:</w:t>
      </w:r>
    </w:p>
    <w:p w:rsidR="002E1A93" w:rsidRPr="00D3762F" w:rsidRDefault="002E1A93" w:rsidP="00BD30A1">
      <w:pPr>
        <w:tabs>
          <w:tab w:val="left" w:pos="4253"/>
        </w:tabs>
        <w:ind w:left="142"/>
        <w:rPr>
          <w:sz w:val="20"/>
          <w:szCs w:val="22"/>
        </w:rPr>
      </w:pPr>
      <w:r w:rsidRPr="00885064">
        <w:rPr>
          <w:b/>
          <w:sz w:val="20"/>
          <w:szCs w:val="22"/>
        </w:rPr>
        <w:t>a</w:t>
      </w:r>
      <w:r w:rsidRPr="00D3762F">
        <w:rPr>
          <w:sz w:val="20"/>
          <w:szCs w:val="22"/>
        </w:rPr>
        <w:t xml:space="preserve">. </w:t>
      </w:r>
      <w:r w:rsidR="00194339" w:rsidRPr="00194339">
        <w:rPr>
          <w:sz w:val="20"/>
          <w:szCs w:val="22"/>
        </w:rPr>
        <w:t>Sự hủy phá thành Giê-ru-sa-lem sẽ xảy đến</w:t>
      </w:r>
      <w:r w:rsidRPr="00D3762F">
        <w:rPr>
          <w:sz w:val="20"/>
          <w:szCs w:val="22"/>
        </w:rPr>
        <w:t>.</w:t>
      </w:r>
      <w:r w:rsidR="00BD30A1">
        <w:rPr>
          <w:sz w:val="20"/>
          <w:szCs w:val="22"/>
        </w:rPr>
        <w:t xml:space="preserve"> </w:t>
      </w:r>
      <w:r w:rsidR="00BD30A1">
        <w:rPr>
          <w:sz w:val="20"/>
          <w:szCs w:val="22"/>
        </w:rPr>
        <w:tab/>
        <w:t>|</w:t>
      </w:r>
      <w:r w:rsidRPr="00885064">
        <w:rPr>
          <w:b/>
          <w:sz w:val="20"/>
          <w:szCs w:val="22"/>
        </w:rPr>
        <w:t>b.</w:t>
      </w:r>
      <w:r w:rsidRPr="00D3762F">
        <w:rPr>
          <w:sz w:val="20"/>
          <w:szCs w:val="22"/>
        </w:rPr>
        <w:t xml:space="preserve"> </w:t>
      </w:r>
      <w:r w:rsidR="00194339" w:rsidRPr="00194339">
        <w:rPr>
          <w:sz w:val="20"/>
          <w:szCs w:val="22"/>
        </w:rPr>
        <w:t>Để làm cho cơn giận nổi lên và báo thù</w:t>
      </w:r>
      <w:r w:rsidRPr="00D3762F">
        <w:rPr>
          <w:sz w:val="20"/>
          <w:szCs w:val="22"/>
        </w:rPr>
        <w:t>.</w:t>
      </w:r>
    </w:p>
    <w:p w:rsidR="00194339" w:rsidRPr="00D3762F" w:rsidRDefault="002E1A93" w:rsidP="00BD30A1">
      <w:pPr>
        <w:tabs>
          <w:tab w:val="left" w:pos="2160"/>
          <w:tab w:val="left" w:pos="6521"/>
        </w:tabs>
        <w:ind w:left="142"/>
        <w:rPr>
          <w:sz w:val="20"/>
          <w:szCs w:val="22"/>
        </w:rPr>
      </w:pPr>
      <w:r w:rsidRPr="00885064">
        <w:rPr>
          <w:b/>
          <w:sz w:val="20"/>
          <w:szCs w:val="22"/>
        </w:rPr>
        <w:t>c.</w:t>
      </w:r>
      <w:r w:rsidRPr="00D3762F">
        <w:rPr>
          <w:sz w:val="20"/>
          <w:szCs w:val="22"/>
        </w:rPr>
        <w:t xml:space="preserve"> </w:t>
      </w:r>
      <w:r w:rsidR="00BD30A1">
        <w:rPr>
          <w:sz w:val="20"/>
          <w:szCs w:val="22"/>
        </w:rPr>
        <w:t>Chúa</w:t>
      </w:r>
      <w:r w:rsidR="00194339" w:rsidRPr="00194339">
        <w:rPr>
          <w:sz w:val="20"/>
          <w:szCs w:val="22"/>
        </w:rPr>
        <w:t xml:space="preserve"> sẽ làm thà</w:t>
      </w:r>
      <w:r w:rsidR="00BD30A1">
        <w:rPr>
          <w:sz w:val="20"/>
          <w:szCs w:val="22"/>
        </w:rPr>
        <w:t>nh, sẽ không lui đi, không tiếc,</w:t>
      </w:r>
      <w:r w:rsidR="00194339" w:rsidRPr="00194339">
        <w:rPr>
          <w:sz w:val="20"/>
          <w:szCs w:val="22"/>
        </w:rPr>
        <w:t xml:space="preserve"> không ăn </w:t>
      </w:r>
      <w:r w:rsidR="00BD30A1">
        <w:rPr>
          <w:sz w:val="20"/>
          <w:szCs w:val="22"/>
        </w:rPr>
        <w:t>n</w:t>
      </w:r>
      <w:r w:rsidR="00194339" w:rsidRPr="00194339">
        <w:rPr>
          <w:sz w:val="20"/>
          <w:szCs w:val="22"/>
        </w:rPr>
        <w:t>ăn</w:t>
      </w:r>
      <w:r w:rsidR="00BD30A1">
        <w:rPr>
          <w:sz w:val="20"/>
          <w:szCs w:val="22"/>
        </w:rPr>
        <w:t xml:space="preserve">. </w:t>
      </w:r>
      <w:r w:rsidR="00BD30A1">
        <w:rPr>
          <w:sz w:val="20"/>
          <w:szCs w:val="22"/>
        </w:rPr>
        <w:tab/>
        <w:t>|</w:t>
      </w:r>
      <w:r w:rsidR="00194339" w:rsidRPr="00885064">
        <w:rPr>
          <w:b/>
          <w:sz w:val="20"/>
          <w:szCs w:val="22"/>
        </w:rPr>
        <w:t>d.</w:t>
      </w:r>
      <w:r w:rsidR="00194339">
        <w:rPr>
          <w:sz w:val="20"/>
          <w:szCs w:val="22"/>
        </w:rPr>
        <w:t xml:space="preserve"> </w:t>
      </w:r>
      <w:r w:rsidR="00BD30A1" w:rsidRPr="00BD30A1">
        <w:rPr>
          <w:sz w:val="20"/>
          <w:szCs w:val="22"/>
        </w:rPr>
        <w:t>a, b, c đúng</w:t>
      </w:r>
      <w:r w:rsidR="00885064">
        <w:rPr>
          <w:sz w:val="20"/>
          <w:szCs w:val="22"/>
        </w:rPr>
        <w:t>.</w:t>
      </w:r>
    </w:p>
    <w:p w:rsidR="00661581" w:rsidRPr="00C07671" w:rsidRDefault="0078206E" w:rsidP="00BD30A1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Pr="0078206E">
        <w:rPr>
          <w:color w:val="000000" w:themeColor="text1"/>
          <w:spacing w:val="-8"/>
          <w:sz w:val="22"/>
          <w:szCs w:val="22"/>
        </w:rPr>
        <w:t xml:space="preserve">: </w:t>
      </w:r>
      <w:hyperlink r:id="rId13" w:anchor="4-5" w:history="1">
        <w:r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226981"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2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BD30A1" w:rsidRPr="00BD30A1" w:rsidRDefault="000823D2" w:rsidP="00BD30A1">
      <w:pPr>
        <w:suppressAutoHyphens/>
        <w:ind w:left="284" w:right="119" w:hanging="284"/>
        <w:jc w:val="both"/>
        <w:rPr>
          <w:spacing w:val="-6"/>
          <w:sz w:val="22"/>
          <w:szCs w:val="22"/>
        </w:rPr>
        <w:sectPr w:rsidR="00BD30A1" w:rsidRPr="00BD30A1" w:rsidSect="00BE77C8">
          <w:pgSz w:w="8391" w:h="11906" w:code="11"/>
          <w:pgMar w:top="426" w:right="284" w:bottom="284" w:left="284" w:header="720" w:footer="720" w:gutter="0"/>
          <w:cols w:space="720"/>
          <w:docGrid w:linePitch="360"/>
        </w:sectPr>
      </w:pPr>
      <w:r>
        <w:rPr>
          <w:b/>
          <w:sz w:val="22"/>
          <w:szCs w:val="22"/>
        </w:rPr>
        <w:t>10</w:t>
      </w:r>
      <w:r w:rsidR="00BD30A1">
        <w:rPr>
          <w:b/>
          <w:sz w:val="22"/>
          <w:szCs w:val="22"/>
        </w:rPr>
        <w:t xml:space="preserve">. </w:t>
      </w:r>
      <w:r w:rsidR="00BD30A1" w:rsidRPr="0045394F">
        <w:rPr>
          <w:b/>
          <w:spacing w:val="-6"/>
          <w:sz w:val="22"/>
          <w:szCs w:val="22"/>
        </w:rPr>
        <w:t xml:space="preserve">Tìm </w:t>
      </w:r>
      <w:r w:rsidR="00BD30A1">
        <w:rPr>
          <w:b/>
          <w:spacing w:val="-6"/>
          <w:sz w:val="22"/>
          <w:szCs w:val="22"/>
        </w:rPr>
        <w:t xml:space="preserve">và viết đầy đủ </w:t>
      </w:r>
      <w:r w:rsidR="00BD30A1" w:rsidRPr="0045394F">
        <w:rPr>
          <w:b/>
          <w:spacing w:val="-6"/>
          <w:sz w:val="22"/>
          <w:szCs w:val="22"/>
        </w:rPr>
        <w:t>câu Kinh Thánh</w:t>
      </w:r>
      <w:r w:rsidR="00BD30A1" w:rsidRPr="003B5EB4">
        <w:rPr>
          <w:spacing w:val="-6"/>
          <w:sz w:val="22"/>
          <w:szCs w:val="22"/>
        </w:rPr>
        <w:t xml:space="preserve"> </w:t>
      </w:r>
      <w:r w:rsidR="00BD30A1">
        <w:rPr>
          <w:spacing w:val="-6"/>
          <w:sz w:val="22"/>
          <w:szCs w:val="22"/>
        </w:rPr>
        <w:t>có ý nói:</w:t>
      </w:r>
      <w:r w:rsidR="00BD30A1" w:rsidRPr="00BD30A1">
        <w:rPr>
          <w:spacing w:val="-6"/>
          <w:sz w:val="22"/>
          <w:szCs w:val="22"/>
        </w:rPr>
        <w:t xml:space="preserve"> Đức Giê-hô-va tìm một người đặng xây tường thành nhưng chẳng tìm được người nào cả.</w:t>
      </w:r>
    </w:p>
    <w:p w:rsidR="002E1A93" w:rsidRPr="00D32868" w:rsidRDefault="002E1A93" w:rsidP="00BD30A1">
      <w:pPr>
        <w:tabs>
          <w:tab w:val="right" w:leader="dot" w:pos="7513"/>
        </w:tabs>
        <w:spacing w:before="120"/>
        <w:ind w:left="284"/>
        <w:rPr>
          <w:sz w:val="20"/>
          <w:szCs w:val="22"/>
        </w:rPr>
      </w:pPr>
      <w:r w:rsidRPr="00D32868">
        <w:rPr>
          <w:sz w:val="20"/>
          <w:szCs w:val="22"/>
        </w:rPr>
        <w:tab/>
      </w:r>
    </w:p>
    <w:p w:rsidR="002E1A93" w:rsidRPr="00D32868" w:rsidRDefault="002E1A93" w:rsidP="00BD30A1">
      <w:pPr>
        <w:tabs>
          <w:tab w:val="right" w:leader="dot" w:pos="7513"/>
        </w:tabs>
        <w:spacing w:before="120"/>
        <w:ind w:left="284"/>
        <w:rPr>
          <w:sz w:val="20"/>
          <w:szCs w:val="22"/>
        </w:rPr>
      </w:pPr>
      <w:r w:rsidRPr="00D32868">
        <w:rPr>
          <w:sz w:val="20"/>
          <w:szCs w:val="22"/>
        </w:rPr>
        <w:tab/>
      </w:r>
    </w:p>
    <w:p w:rsidR="002E1A93" w:rsidRPr="00D32868" w:rsidRDefault="002E1A93" w:rsidP="00BD30A1">
      <w:pPr>
        <w:tabs>
          <w:tab w:val="right" w:leader="dot" w:pos="7513"/>
        </w:tabs>
        <w:spacing w:before="120"/>
        <w:ind w:left="284"/>
        <w:rPr>
          <w:sz w:val="20"/>
          <w:szCs w:val="22"/>
        </w:rPr>
      </w:pPr>
      <w:r w:rsidRPr="00D32868">
        <w:rPr>
          <w:sz w:val="20"/>
          <w:szCs w:val="22"/>
        </w:rPr>
        <w:tab/>
      </w:r>
    </w:p>
    <w:p w:rsidR="002E1A93" w:rsidRPr="00D32868" w:rsidRDefault="002E1A93" w:rsidP="00BD30A1">
      <w:pPr>
        <w:tabs>
          <w:tab w:val="left" w:pos="2160"/>
        </w:tabs>
        <w:spacing w:before="40"/>
        <w:ind w:left="240"/>
        <w:rPr>
          <w:i/>
          <w:sz w:val="20"/>
          <w:szCs w:val="22"/>
        </w:rPr>
        <w:sectPr w:rsidR="002E1A93" w:rsidRPr="00D32868" w:rsidSect="00BD30A1">
          <w:type w:val="continuous"/>
          <w:pgSz w:w="8391" w:h="11906" w:code="11"/>
          <w:pgMar w:top="426" w:right="311" w:bottom="284" w:left="284" w:header="720" w:footer="720" w:gutter="0"/>
          <w:cols w:space="117"/>
          <w:docGrid w:linePitch="360"/>
        </w:sectPr>
      </w:pPr>
    </w:p>
    <w:p w:rsidR="00744A9A" w:rsidRDefault="00173172" w:rsidP="00173172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7BC1F" wp14:editId="0578CDA7">
                <wp:simplePos x="0" y="0"/>
                <wp:positionH relativeFrom="column">
                  <wp:posOffset>60325</wp:posOffset>
                </wp:positionH>
                <wp:positionV relativeFrom="paragraph">
                  <wp:posOffset>280035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07CFE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507CFE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7BC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0;text-align:left;margin-left:4.75pt;margin-top:22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507CFE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507CFE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744A9A">
        <w:rPr>
          <w:sz w:val="20"/>
          <w:szCs w:val="22"/>
          <w:u w:color="000000"/>
          <w:lang w:val="pt-BR"/>
        </w:rPr>
        <w:tab/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="00744A9A">
        <w:rPr>
          <w:color w:val="000000" w:themeColor="text1"/>
          <w:spacing w:val="-8"/>
          <w:sz w:val="22"/>
          <w:szCs w:val="22"/>
        </w:rPr>
        <w:t>:</w:t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28"/>
  </w:num>
  <w:num w:numId="8">
    <w:abstractNumId w:val="22"/>
  </w:num>
  <w:num w:numId="9">
    <w:abstractNumId w:val="15"/>
  </w:num>
  <w:num w:numId="10">
    <w:abstractNumId w:val="29"/>
  </w:num>
  <w:num w:numId="11">
    <w:abstractNumId w:val="20"/>
  </w:num>
  <w:num w:numId="12">
    <w:abstractNumId w:val="4"/>
  </w:num>
  <w:num w:numId="13">
    <w:abstractNumId w:val="30"/>
  </w:num>
  <w:num w:numId="14">
    <w:abstractNumId w:val="17"/>
  </w:num>
  <w:num w:numId="15">
    <w:abstractNumId w:val="26"/>
  </w:num>
  <w:num w:numId="16">
    <w:abstractNumId w:val="25"/>
  </w:num>
  <w:num w:numId="17">
    <w:abstractNumId w:val="13"/>
  </w:num>
  <w:num w:numId="18">
    <w:abstractNumId w:val="27"/>
  </w:num>
  <w:num w:numId="19">
    <w:abstractNumId w:val="0"/>
  </w:num>
  <w:num w:numId="20">
    <w:abstractNumId w:val="1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4"/>
  </w:num>
  <w:num w:numId="25">
    <w:abstractNumId w:val="9"/>
  </w:num>
  <w:num w:numId="26">
    <w:abstractNumId w:val="2"/>
  </w:num>
  <w:num w:numId="27">
    <w:abstractNumId w:val="10"/>
  </w:num>
  <w:num w:numId="28">
    <w:abstractNumId w:val="16"/>
  </w:num>
  <w:num w:numId="29">
    <w:abstractNumId w:val="8"/>
  </w:num>
  <w:num w:numId="30">
    <w:abstractNumId w:val="12"/>
  </w:num>
  <w:num w:numId="31">
    <w:abstractNumId w:val="8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5394F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07CFE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0A3C"/>
    <w:rsid w:val="005F1C8D"/>
    <w:rsid w:val="00600237"/>
    <w:rsid w:val="00603FF9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5580A"/>
    <w:rsid w:val="00C66E9D"/>
    <w:rsid w:val="00C72DA5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6783C"/>
    <w:rsid w:val="00F741BE"/>
    <w:rsid w:val="00F77D13"/>
    <w:rsid w:val="00F83DCD"/>
    <w:rsid w:val="00F903B0"/>
    <w:rsid w:val="00F95885"/>
    <w:rsid w:val="00FA04FF"/>
    <w:rsid w:val="00FA28F9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49A5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hyperlink" Target="http://kinhthanh.cdnvn.com/doc-kinh-thanh/gie/50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D98D-73F7-49DB-8675-CBE703B4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23</cp:revision>
  <cp:lastPrinted>2022-08-26T22:59:00Z</cp:lastPrinted>
  <dcterms:created xsi:type="dcterms:W3CDTF">2022-07-30T02:47:00Z</dcterms:created>
  <dcterms:modified xsi:type="dcterms:W3CDTF">2022-08-26T23:04:00Z</dcterms:modified>
</cp:coreProperties>
</file>